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A3A4" w14:textId="7B72CE5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53D7C6C8" wp14:editId="17F1B8B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2812F848162A4238AA9F6BA8D48624D9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F57FDE">
            <w:rPr>
              <w:b/>
              <w:bCs/>
              <w:sz w:val="32"/>
              <w:szCs w:val="32"/>
            </w:rPr>
            <w:t>Formal</w:t>
          </w:r>
        </w:sdtContent>
      </w:sdt>
    </w:p>
    <w:p w14:paraId="7FF7B606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5D0EF026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EBC467FBDA984448A816AB4490F48E43"/>
        </w:placeholder>
      </w:sdtPr>
      <w:sdtEndPr/>
      <w:sdtContent>
        <w:p w14:paraId="211FD845" w14:textId="5418F3F3" w:rsidR="00C52059" w:rsidRPr="00F66F03" w:rsidRDefault="00F57FDE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PERRY MAINE</w:t>
          </w:r>
        </w:p>
      </w:sdtContent>
    </w:sdt>
    <w:p w14:paraId="5DB88936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B74B4A9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17437B48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1E64352174D54536B46B76FFA817EC0A"/>
        </w:placeholder>
      </w:sdtPr>
      <w:sdtEndPr/>
      <w:sdtContent>
        <w:p w14:paraId="12DD425D" w14:textId="1357723B" w:rsidR="00144C7E" w:rsidRDefault="001371A3" w:rsidP="0050420A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Discuss the Bridge Replacement of </w:t>
          </w:r>
          <w:r w:rsidR="00F57FDE">
            <w:rPr>
              <w:b/>
              <w:bCs/>
              <w:sz w:val="32"/>
              <w:szCs w:val="32"/>
            </w:rPr>
            <w:t xml:space="preserve">Smelt Brook Bridge Carrying Route 1 </w:t>
          </w:r>
          <w:r>
            <w:rPr>
              <w:b/>
              <w:bCs/>
              <w:sz w:val="32"/>
              <w:szCs w:val="32"/>
            </w:rPr>
            <w:t>O</w:t>
          </w:r>
          <w:r w:rsidR="00F57FDE">
            <w:rPr>
              <w:b/>
              <w:bCs/>
              <w:sz w:val="32"/>
              <w:szCs w:val="32"/>
            </w:rPr>
            <w:t>ver Smelt Brook</w:t>
          </w:r>
          <w:r w:rsidR="0050420A">
            <w:rPr>
              <w:b/>
              <w:bCs/>
              <w:sz w:val="32"/>
              <w:szCs w:val="32"/>
            </w:rPr>
            <w:t>, Located 0.100 West of Thompson Store Road.</w:t>
          </w:r>
        </w:p>
      </w:sdtContent>
    </w:sdt>
    <w:p w14:paraId="4D47AF05" w14:textId="77777777" w:rsidR="007201BE" w:rsidRDefault="007201BE" w:rsidP="00DA70E4">
      <w:pPr>
        <w:jc w:val="both"/>
      </w:pPr>
    </w:p>
    <w:p w14:paraId="5212265C" w14:textId="608F1A66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FFB2B6AD2EC642669E08A1052D0E7004"/>
          </w:placeholder>
        </w:sdtPr>
        <w:sdtEndPr/>
        <w:sdtContent>
          <w:r w:rsidR="00F57FDE">
            <w:rPr>
              <w:bCs/>
            </w:rPr>
            <w:t>6-11-25 Thru 6-27-25</w:t>
          </w:r>
        </w:sdtContent>
      </w:sdt>
    </w:p>
    <w:p w14:paraId="1D568592" w14:textId="77777777" w:rsidR="00DE6E06" w:rsidRPr="00F66F03" w:rsidRDefault="00DE6E06" w:rsidP="006666C9"/>
    <w:p w14:paraId="1B4EE5F8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3CD909D9" w14:textId="77777777" w:rsidR="0000519E" w:rsidRDefault="0000519E" w:rsidP="00A73402">
      <w:pPr>
        <w:spacing w:line="192" w:lineRule="auto"/>
        <w:ind w:left="2160" w:firstLine="720"/>
      </w:pPr>
    </w:p>
    <w:p w14:paraId="6D5BB0DB" w14:textId="0BBFFB7F" w:rsidR="00366F5D" w:rsidRPr="00594762" w:rsidRDefault="0050420A" w:rsidP="0050420A">
      <w:pPr>
        <w:spacing w:line="192" w:lineRule="auto"/>
        <w:ind w:left="2160"/>
      </w:pPr>
      <w:r>
        <w:t xml:space="preserve">          </w:t>
      </w:r>
      <w:r w:rsidR="00F57FDE">
        <w:t>Mark Parlin</w:t>
      </w:r>
      <w:r w:rsidR="00285C9D" w:rsidRPr="00594762">
        <w:t xml:space="preserve">, </w:t>
      </w:r>
      <w:r w:rsidR="006666C9" w:rsidRPr="00594762">
        <w:t>Project Manager</w:t>
      </w:r>
    </w:p>
    <w:p w14:paraId="719CB864" w14:textId="080338D4" w:rsidR="00366F5D" w:rsidRPr="00594762" w:rsidRDefault="0050420A" w:rsidP="0050420A">
      <w:pPr>
        <w:spacing w:line="192" w:lineRule="auto"/>
      </w:pPr>
      <w:r>
        <w:t xml:space="preserve">                                          </w:t>
      </w:r>
      <w:r w:rsidR="006666C9" w:rsidRPr="00594762">
        <w:t>Maine Department of Transportation,</w:t>
      </w:r>
    </w:p>
    <w:p w14:paraId="245AD7D4" w14:textId="10329590" w:rsidR="00366F5D" w:rsidRPr="00594762" w:rsidRDefault="0050420A" w:rsidP="0050420A">
      <w:pPr>
        <w:spacing w:line="192" w:lineRule="auto"/>
      </w:pPr>
      <w:r>
        <w:t xml:space="preserve">                                          </w:t>
      </w:r>
      <w:r w:rsidR="00311CB2" w:rsidRPr="00594762">
        <w:t xml:space="preserve">24 </w:t>
      </w:r>
      <w:r w:rsidR="006666C9" w:rsidRPr="00594762">
        <w:t>Child Street, 16 State House Station</w:t>
      </w:r>
    </w:p>
    <w:p w14:paraId="4C16B176" w14:textId="769DD7FC" w:rsidR="00366F5D" w:rsidRPr="00594762" w:rsidRDefault="0050420A" w:rsidP="0050420A">
      <w:pPr>
        <w:spacing w:line="192" w:lineRule="auto"/>
      </w:pPr>
      <w:r>
        <w:t xml:space="preserve">                                          </w:t>
      </w:r>
      <w:r w:rsidR="006666C9" w:rsidRPr="00594762">
        <w:t>Augusta, Maine 04333-0016.</w:t>
      </w:r>
    </w:p>
    <w:p w14:paraId="1DA2E6B8" w14:textId="1E03CFAC" w:rsidR="00366F5D" w:rsidRPr="00594762" w:rsidRDefault="0050420A" w:rsidP="0050420A">
      <w:pPr>
        <w:spacing w:line="192" w:lineRule="auto"/>
      </w:pPr>
      <w:r>
        <w:t xml:space="preserve">                                          </w:t>
      </w:r>
      <w:r w:rsidR="006666C9" w:rsidRPr="00594762">
        <w:t xml:space="preserve">Telephone: </w:t>
      </w:r>
      <w:r w:rsidR="00F57FDE">
        <w:t>(207)624-3449</w:t>
      </w:r>
    </w:p>
    <w:p w14:paraId="0D79D512" w14:textId="63FA30E4" w:rsidR="00122A59" w:rsidRPr="00B372FB" w:rsidRDefault="0050420A" w:rsidP="0050420A">
      <w:pPr>
        <w:spacing w:line="192" w:lineRule="auto"/>
      </w:pPr>
      <w:r>
        <w:t xml:space="preserve">                                          </w:t>
      </w:r>
      <w:r w:rsidR="006666C9" w:rsidRPr="00594762">
        <w:t>Emai</w:t>
      </w:r>
      <w:r w:rsidR="00366F5D" w:rsidRPr="00594762">
        <w:t>l:</w:t>
      </w:r>
      <w:r w:rsidR="00122A59" w:rsidRPr="00B372FB">
        <w:t xml:space="preserve"> </w:t>
      </w:r>
      <w:r w:rsidR="00F57FDE">
        <w:t>mark.parlin@maine.gov</w:t>
      </w:r>
    </w:p>
    <w:p w14:paraId="15EFDE2C" w14:textId="77777777" w:rsidR="006666C9" w:rsidRDefault="00A0656E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47A743" wp14:editId="6AE86EF5">
            <wp:simplePos x="0" y="0"/>
            <wp:positionH relativeFrom="column">
              <wp:posOffset>4941570</wp:posOffset>
            </wp:positionH>
            <wp:positionV relativeFrom="paragraph">
              <wp:posOffset>36830</wp:posOffset>
            </wp:positionV>
            <wp:extent cx="1158875" cy="1166495"/>
            <wp:effectExtent l="0" t="0" r="3175" b="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AEE2A" w14:textId="77777777" w:rsidR="0088071D" w:rsidRDefault="0088071D" w:rsidP="0032228E">
      <w:pPr>
        <w:spacing w:line="192" w:lineRule="auto"/>
        <w:jc w:val="center"/>
      </w:pPr>
    </w:p>
    <w:p w14:paraId="3FFF933B" w14:textId="77777777" w:rsidR="008137C3" w:rsidRDefault="008137C3" w:rsidP="00197D3B">
      <w:pPr>
        <w:jc w:val="center"/>
        <w:rPr>
          <w:b/>
        </w:rPr>
      </w:pPr>
    </w:p>
    <w:p w14:paraId="4AC00D55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44CC59FC" w14:textId="77777777" w:rsidR="00D43085" w:rsidRDefault="00D43085" w:rsidP="00197D3B">
      <w:pPr>
        <w:jc w:val="center"/>
        <w:rPr>
          <w:b/>
        </w:rPr>
      </w:pPr>
    </w:p>
    <w:p w14:paraId="6EA4E5CC" w14:textId="77777777" w:rsidR="00197D3B" w:rsidRDefault="00197D3B" w:rsidP="00813AB2">
      <w:pPr>
        <w:jc w:val="center"/>
        <w:rPr>
          <w:b/>
        </w:rPr>
      </w:pPr>
    </w:p>
    <w:p w14:paraId="4710A75D" w14:textId="77777777" w:rsidR="00765FC6" w:rsidRDefault="00765FC6" w:rsidP="00765FC6">
      <w:pPr>
        <w:rPr>
          <w:bCs/>
        </w:rPr>
      </w:pPr>
    </w:p>
    <w:p w14:paraId="64F1761F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1F5A0FD" wp14:editId="772E110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39800" cy="939800"/>
            <wp:effectExtent l="0" t="0" r="0" b="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D6D3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1B638451" w14:textId="77777777" w:rsidR="00197D3B" w:rsidRDefault="00197D3B" w:rsidP="00813AB2">
      <w:pPr>
        <w:jc w:val="center"/>
        <w:rPr>
          <w:b/>
        </w:rPr>
      </w:pPr>
    </w:p>
    <w:p w14:paraId="5C1A0795" w14:textId="77777777" w:rsidR="0050420A" w:rsidRDefault="0050420A" w:rsidP="00813AB2">
      <w:pPr>
        <w:jc w:val="center"/>
        <w:rPr>
          <w:b/>
        </w:rPr>
      </w:pPr>
    </w:p>
    <w:p w14:paraId="7078714E" w14:textId="77777777" w:rsidR="0050420A" w:rsidRDefault="0050420A" w:rsidP="00813AB2">
      <w:pPr>
        <w:jc w:val="center"/>
        <w:rPr>
          <w:b/>
        </w:rPr>
      </w:pPr>
    </w:p>
    <w:p w14:paraId="25EC6C3E" w14:textId="610197F0" w:rsidR="0050420A" w:rsidRDefault="0050420A" w:rsidP="00813AB2">
      <w:pPr>
        <w:jc w:val="center"/>
        <w:rPr>
          <w:b/>
        </w:rPr>
      </w:pPr>
      <w:r>
        <w:rPr>
          <w:b/>
        </w:rPr>
        <w:t>WIN 026630.07</w:t>
      </w:r>
    </w:p>
    <w:sectPr w:rsidR="0050420A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EB58" w14:textId="77777777" w:rsidR="00E770C3" w:rsidRDefault="00E770C3">
      <w:r>
        <w:separator/>
      </w:r>
    </w:p>
  </w:endnote>
  <w:endnote w:type="continuationSeparator" w:id="0">
    <w:p w14:paraId="4969E97A" w14:textId="77777777" w:rsidR="00E770C3" w:rsidRDefault="00E770C3">
      <w:r>
        <w:continuationSeparator/>
      </w:r>
    </w:p>
  </w:endnote>
  <w:endnote w:type="continuationNotice" w:id="1">
    <w:p w14:paraId="3F704F04" w14:textId="77777777" w:rsidR="00E770C3" w:rsidRDefault="00E77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D488" w14:textId="77777777" w:rsidR="00E770C3" w:rsidRDefault="00E770C3">
      <w:r>
        <w:separator/>
      </w:r>
    </w:p>
  </w:footnote>
  <w:footnote w:type="continuationSeparator" w:id="0">
    <w:p w14:paraId="507C5B6A" w14:textId="77777777" w:rsidR="00E770C3" w:rsidRDefault="00E770C3">
      <w:r>
        <w:continuationSeparator/>
      </w:r>
    </w:p>
  </w:footnote>
  <w:footnote w:type="continuationNotice" w:id="1">
    <w:p w14:paraId="1F199D70" w14:textId="77777777" w:rsidR="00E770C3" w:rsidRDefault="00E770C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sFAE7odO4tAAAA"/>
  </w:docVars>
  <w:rsids>
    <w:rsidRoot w:val="00E770C3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371A3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2D3F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647"/>
    <w:rsid w:val="003111BE"/>
    <w:rsid w:val="003114D7"/>
    <w:rsid w:val="00311CB2"/>
    <w:rsid w:val="003155DF"/>
    <w:rsid w:val="0032228E"/>
    <w:rsid w:val="003360A9"/>
    <w:rsid w:val="003441DE"/>
    <w:rsid w:val="00344944"/>
    <w:rsid w:val="00361D59"/>
    <w:rsid w:val="00363B06"/>
    <w:rsid w:val="003650E2"/>
    <w:rsid w:val="00366F5D"/>
    <w:rsid w:val="00374B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214E"/>
    <w:rsid w:val="00490AE3"/>
    <w:rsid w:val="00497169"/>
    <w:rsid w:val="004A6097"/>
    <w:rsid w:val="004B3A4B"/>
    <w:rsid w:val="004B518E"/>
    <w:rsid w:val="004F05DB"/>
    <w:rsid w:val="004F2339"/>
    <w:rsid w:val="004F47C9"/>
    <w:rsid w:val="0050420A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F0942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56E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2250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226C9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770C3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57FDE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E419"/>
  <w15:chartTrackingRefBased/>
  <w15:docId w15:val="{95734739-D3F7-4808-A440-F3D207E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Downloads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2F848162A4238AA9F6BA8D486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E5FF-1B09-4DE4-94D5-A9F87A4C5422}"/>
      </w:docPartPr>
      <w:docPartBody>
        <w:p w:rsidR="001523D8" w:rsidRDefault="001523D8">
          <w:pPr>
            <w:pStyle w:val="2812F848162A4238AA9F6BA8D48624D9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EBC467FBDA984448A816AB4490F4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5D74-2BB5-4D7D-ADCA-0631F701AD55}"/>
      </w:docPartPr>
      <w:docPartBody>
        <w:p w:rsidR="001523D8" w:rsidRDefault="001523D8">
          <w:pPr>
            <w:pStyle w:val="EBC467FBDA984448A816AB4490F48E43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1E64352174D54536B46B76FFA817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E2C-E73F-4874-8BD7-F71314CE98F3}"/>
      </w:docPartPr>
      <w:docPartBody>
        <w:p w:rsidR="001523D8" w:rsidRDefault="001523D8">
          <w:pPr>
            <w:pStyle w:val="1E64352174D54536B46B76FFA817EC0A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FFB2B6AD2EC642669E08A1052D0E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45CB-BBAA-4F00-ACFB-12F04F13E7D7}"/>
      </w:docPartPr>
      <w:docPartBody>
        <w:p w:rsidR="001523D8" w:rsidRDefault="001523D8">
          <w:pPr>
            <w:pStyle w:val="FFB2B6AD2EC642669E08A1052D0E7004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8"/>
    <w:rsid w:val="001523D8"/>
    <w:rsid w:val="001A2D3F"/>
    <w:rsid w:val="003360A9"/>
    <w:rsid w:val="00374B5D"/>
    <w:rsid w:val="006F0942"/>
    <w:rsid w:val="00C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812F848162A4238AA9F6BA8D48624D9">
    <w:name w:val="2812F848162A4238AA9F6BA8D48624D9"/>
  </w:style>
  <w:style w:type="paragraph" w:customStyle="1" w:styleId="EBC467FBDA984448A816AB4490F48E43">
    <w:name w:val="EBC467FBDA984448A816AB4490F48E43"/>
  </w:style>
  <w:style w:type="paragraph" w:customStyle="1" w:styleId="1E64352174D54536B46B76FFA817EC0A">
    <w:name w:val="1E64352174D54536B46B76FFA817EC0A"/>
  </w:style>
  <w:style w:type="paragraph" w:customStyle="1" w:styleId="FFB2B6AD2EC642669E08A1052D0E7004">
    <w:name w:val="FFB2B6AD2EC642669E08A1052D0E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6</TotalTime>
  <Pages>1</Pages>
  <Words>202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Cain, Aiyana</cp:lastModifiedBy>
  <cp:revision>2</cp:revision>
  <cp:lastPrinted>2024-08-22T17:21:00Z</cp:lastPrinted>
  <dcterms:created xsi:type="dcterms:W3CDTF">2025-05-29T19:19:00Z</dcterms:created>
  <dcterms:modified xsi:type="dcterms:W3CDTF">2025-05-29T19:19:00Z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